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E4A" w:rsidRPr="0009546F" w:rsidRDefault="00F13E4A" w:rsidP="00F13E4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AD0862F" wp14:editId="7CB86DA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E4A" w:rsidRPr="0009546F" w:rsidRDefault="00F13E4A" w:rsidP="00F13E4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F13E4A" w:rsidRPr="0009546F" w:rsidRDefault="00F13E4A" w:rsidP="00F13E4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F13E4A" w:rsidRPr="0009546F" w:rsidRDefault="00F13E4A" w:rsidP="00F13E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F13E4A" w:rsidRPr="0009546F" w:rsidRDefault="00F13E4A" w:rsidP="00F13E4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09546F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Arial"/>
          <w:b/>
          <w:sz w:val="28"/>
          <w:szCs w:val="24"/>
          <w:lang w:eastAsia="sl-SI"/>
        </w:rPr>
        <w:t xml:space="preserve">               </w:t>
      </w: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 w:rsidRPr="0009546F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F13E4A" w:rsidRPr="0009546F" w:rsidRDefault="00F13E4A" w:rsidP="00F13E4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09546F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F13E4A" w:rsidRPr="0009546F" w:rsidRDefault="00F13E4A" w:rsidP="00F13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MEDICINSKA OPREMA RAZNA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F13E4A" w:rsidRDefault="00F13E4A" w:rsidP="00F13E4A">
      <w:pPr>
        <w:pStyle w:val="Odstavekseznama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F13E4A">
        <w:rPr>
          <w:rFonts w:ascii="Times New Roman" w:eastAsia="Times New Roman" w:hAnsi="Times New Roman" w:cs="Times New Roman"/>
          <w:lang w:eastAsia="sl-SI"/>
        </w:rPr>
        <w:t>PRELAGALNA DESKA</w:t>
      </w:r>
      <w:r w:rsidRPr="00F13E4A">
        <w:rPr>
          <w:rFonts w:ascii="Times New Roman" w:eastAsia="Times New Roman" w:hAnsi="Times New Roman" w:cs="Times New Roman"/>
          <w:lang w:eastAsia="sl-SI"/>
        </w:rPr>
        <w:t xml:space="preserve">, </w:t>
      </w:r>
      <w:r w:rsidRPr="00F13E4A">
        <w:rPr>
          <w:rFonts w:ascii="Times New Roman" w:eastAsia="Times New Roman" w:hAnsi="Times New Roman" w:cs="Times New Roman"/>
          <w:b/>
          <w:bCs/>
          <w:lang w:eastAsia="sl-SI"/>
        </w:rPr>
        <w:t>1 kom</w:t>
      </w:r>
      <w:r w:rsidRPr="00F13E4A">
        <w:rPr>
          <w:rFonts w:ascii="Times New Roman" w:eastAsia="Times New Roman" w:hAnsi="Times New Roman" w:cs="Times New Roman"/>
          <w:lang w:eastAsia="sl-SI"/>
        </w:rPr>
        <w:t>, N1191</w:t>
      </w:r>
      <w:r w:rsidRPr="00F13E4A">
        <w:rPr>
          <w:rFonts w:ascii="Times New Roman" w:eastAsia="Times New Roman" w:hAnsi="Times New Roman" w:cs="Times New Roman"/>
          <w:lang w:eastAsia="sl-SI"/>
        </w:rPr>
        <w:t xml:space="preserve">51 kot npr. </w:t>
      </w:r>
      <w:proofErr w:type="spellStart"/>
      <w:r w:rsidRPr="00F13E4A">
        <w:rPr>
          <w:rFonts w:ascii="Times New Roman" w:eastAsia="Times New Roman" w:hAnsi="Times New Roman" w:cs="Times New Roman"/>
          <w:lang w:eastAsia="sl-SI"/>
        </w:rPr>
        <w:t>Samarit</w:t>
      </w:r>
      <w:proofErr w:type="spellEnd"/>
      <w:r w:rsidRPr="00F13E4A"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 w:rsidRPr="00F13E4A">
        <w:rPr>
          <w:rFonts w:ascii="Times New Roman" w:eastAsia="Times New Roman" w:hAnsi="Times New Roman" w:cs="Times New Roman"/>
          <w:lang w:eastAsia="sl-SI"/>
        </w:rPr>
        <w:t>Rollboard</w:t>
      </w:r>
      <w:proofErr w:type="spellEnd"/>
      <w:r w:rsidRPr="00F13E4A">
        <w:rPr>
          <w:rFonts w:ascii="Times New Roman" w:eastAsia="Times New Roman" w:hAnsi="Times New Roman" w:cs="Times New Roman"/>
          <w:lang w:eastAsia="sl-SI"/>
        </w:rPr>
        <w:t xml:space="preserve"> Standard</w:t>
      </w:r>
    </w:p>
    <w:p w:rsidR="00F13E4A" w:rsidRPr="0009546F" w:rsidRDefault="00F13E4A" w:rsidP="00F13E4A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PRELAGALNA DESKA, </w:t>
      </w:r>
      <w:r w:rsidRPr="00F13E4A">
        <w:rPr>
          <w:rFonts w:ascii="Times New Roman" w:eastAsia="Times New Roman" w:hAnsi="Times New Roman" w:cs="Times New Roman"/>
          <w:b/>
          <w:bCs/>
          <w:lang w:eastAsia="sl-SI"/>
        </w:rPr>
        <w:t>1 kom</w:t>
      </w:r>
      <w:r>
        <w:rPr>
          <w:rFonts w:ascii="Times New Roman" w:eastAsia="Times New Roman" w:hAnsi="Times New Roman" w:cs="Times New Roman"/>
          <w:lang w:eastAsia="sl-SI"/>
        </w:rPr>
        <w:t xml:space="preserve">, N119151 kot npr.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Samarit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Rollboard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 xml:space="preserve"> Mini-GYN</w:t>
      </w:r>
    </w:p>
    <w:p w:rsidR="00F13E4A" w:rsidRPr="0009546F" w:rsidRDefault="00F13E4A" w:rsidP="00F13E4A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:rsidR="00F13E4A" w:rsidRPr="0009546F" w:rsidRDefault="00F13E4A" w:rsidP="00F13E4A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09546F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F13E4A" w:rsidRDefault="00F13E4A" w:rsidP="00F13E4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F13E4A" w:rsidRPr="009840B5" w:rsidRDefault="00F13E4A" w:rsidP="00F13E4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840B5">
        <w:rPr>
          <w:rFonts w:ascii="Times New Roman" w:eastAsia="Times New Roman" w:hAnsi="Times New Roman" w:cs="Times New Roman"/>
          <w:bCs/>
          <w:lang w:eastAsia="sl-SI"/>
        </w:rPr>
        <w:t>Naročnik je v Specifikacijah zahtev navedel tip opreme izključno z namenom, da se določi zahtevana</w:t>
      </w:r>
      <w:r w:rsidRPr="009840B5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9840B5">
        <w:rPr>
          <w:rFonts w:ascii="Times New Roman" w:eastAsia="Times New Roman" w:hAnsi="Times New Roman" w:cs="Times New Roman"/>
          <w:bCs/>
          <w:lang w:eastAsia="sl-SI"/>
        </w:rPr>
        <w:t>raven kakovosti.</w:t>
      </w:r>
      <w:r w:rsidRPr="009840B5">
        <w:rPr>
          <w:rFonts w:ascii="Times New Roman" w:eastAsia="Times New Roman" w:hAnsi="Times New Roman" w:cs="Times New Roman"/>
          <w:lang w:eastAsia="sl-SI"/>
        </w:rPr>
        <w:t xml:space="preserve"> V ponudbi lahko ponudite tudi opremo drugih proizvajalcev, vendar mora biti le ta tehnično najmanj enakovredna opremi navedeni v Specifikaciji zahtev naročnika</w:t>
      </w:r>
    </w:p>
    <w:p w:rsidR="00F13E4A" w:rsidRPr="0009546F" w:rsidRDefault="00F13E4A" w:rsidP="00F13E4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F13E4A" w:rsidRPr="0009546F" w:rsidRDefault="00F13E4A" w:rsidP="00F13E4A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09546F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F13E4A" w:rsidRPr="0009546F" w:rsidRDefault="00F13E4A" w:rsidP="00F13E4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F13E4A" w:rsidRPr="0009546F" w:rsidRDefault="00F13E4A" w:rsidP="00F13E4A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09546F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09546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 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EN_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prelagalna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deska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 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_2019 do najkasneje 03.09.2019 do 12 ure. 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:rsidR="00F13E4A" w:rsidRPr="0009546F" w:rsidRDefault="00F13E4A" w:rsidP="00F13E4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(OBR-2),</w:t>
      </w:r>
    </w:p>
    <w:p w:rsidR="00F13E4A" w:rsidRPr="0009546F" w:rsidRDefault="00F13E4A" w:rsidP="00F13E4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(OBR-3)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PRELAGALNA DESKA A</w:t>
      </w: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2290"/>
        <w:gridCol w:w="1349"/>
        <w:gridCol w:w="91"/>
        <w:gridCol w:w="1800"/>
        <w:gridCol w:w="1573"/>
      </w:tblGrid>
      <w:tr w:rsidR="00F13E4A" w:rsidRPr="0009546F" w:rsidTr="00782A5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F13E4A" w:rsidRPr="0009546F" w:rsidRDefault="00F13E4A" w:rsidP="00782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13E4A" w:rsidRPr="0009546F" w:rsidTr="00F13E4A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N119139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F13E4A" w:rsidRPr="0009546F" w:rsidTr="00F13E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977" w:type="dxa"/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PRELAGALNA DESKA A</w:t>
            </w:r>
          </w:p>
        </w:tc>
        <w:tc>
          <w:tcPr>
            <w:tcW w:w="2290" w:type="dxa"/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13E4A" w:rsidRPr="0009546F" w:rsidTr="00782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13E4A" w:rsidRPr="0009546F" w:rsidTr="00782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13E4A" w:rsidRPr="0009546F" w:rsidTr="00782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F13E4A" w:rsidRPr="0009546F" w:rsidRDefault="00F13E4A" w:rsidP="00F13E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PRELAGALNA DESKA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B</w:t>
      </w: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7"/>
        <w:gridCol w:w="2290"/>
        <w:gridCol w:w="1349"/>
        <w:gridCol w:w="91"/>
        <w:gridCol w:w="1800"/>
        <w:gridCol w:w="1573"/>
      </w:tblGrid>
      <w:tr w:rsidR="00F13E4A" w:rsidRPr="0009546F" w:rsidTr="00782A5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F13E4A" w:rsidRPr="0009546F" w:rsidRDefault="00F13E4A" w:rsidP="00782A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13E4A" w:rsidRPr="0009546F" w:rsidTr="00F13E4A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N119139</w:t>
            </w:r>
          </w:p>
        </w:tc>
        <w:tc>
          <w:tcPr>
            <w:tcW w:w="22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F13E4A" w:rsidRPr="0009546F" w:rsidTr="00F13E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977" w:type="dxa"/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PRELAGALNA DESKA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B</w:t>
            </w:r>
          </w:p>
        </w:tc>
        <w:tc>
          <w:tcPr>
            <w:tcW w:w="2290" w:type="dxa"/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13E4A" w:rsidRPr="0009546F" w:rsidTr="00782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13E4A" w:rsidRPr="0009546F" w:rsidTr="00782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F13E4A" w:rsidRPr="0009546F" w:rsidTr="00782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F13E4A" w:rsidRPr="0009546F" w:rsidRDefault="00F13E4A" w:rsidP="00F13E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OBR-3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F13E4A" w:rsidRPr="0009546F" w:rsidRDefault="00F13E4A" w:rsidP="00F13E4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F13E4A" w:rsidRPr="0009546F" w:rsidRDefault="00F13E4A" w:rsidP="00F13E4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F13E4A" w:rsidRPr="0009546F" w:rsidRDefault="00F13E4A" w:rsidP="00F13E4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F13E4A" w:rsidRPr="0009546F" w:rsidRDefault="00F13E4A" w:rsidP="00F13E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3E4A" w:rsidRPr="0009546F" w:rsidRDefault="00F13E4A" w:rsidP="00F13E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dokumenta  ter OBR-3</w:t>
      </w:r>
    </w:p>
    <w:p w:rsidR="00F13E4A" w:rsidRPr="0009546F" w:rsidRDefault="00F13E4A" w:rsidP="00F13E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13E4A" w:rsidRPr="0009546F" w:rsidRDefault="00F13E4A" w:rsidP="00F13E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F13E4A" w:rsidRPr="0009546F" w:rsidRDefault="00F13E4A" w:rsidP="00F13E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F13E4A" w:rsidRPr="0009546F" w:rsidRDefault="00F13E4A" w:rsidP="00F13E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9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9"/>
        <w:gridCol w:w="1493"/>
        <w:gridCol w:w="2835"/>
      </w:tblGrid>
      <w:tr w:rsidR="00F13E4A" w:rsidRPr="0009546F" w:rsidTr="00782A5B">
        <w:trPr>
          <w:trHeight w:val="2324"/>
        </w:trPr>
        <w:tc>
          <w:tcPr>
            <w:tcW w:w="54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E4A" w:rsidRPr="00F13E4A" w:rsidRDefault="00F13E4A" w:rsidP="00782A5B">
            <w:pPr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F13E4A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PRELAGALNA DESKA A</w:t>
            </w:r>
            <w:r w:rsidRPr="00F13E4A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, 1 kom, N1191</w:t>
            </w:r>
            <w:r w:rsidRPr="00F13E4A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51</w:t>
            </w:r>
          </w:p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Vpišite ustrezno za nudeno opremo iz predračuna OBR-2 :</w:t>
            </w:r>
          </w:p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>Da-</w:t>
            </w: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nudeno ustreza zahtevam</w:t>
            </w:r>
          </w:p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>Ne-</w:t>
            </w: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 xml:space="preserve">nudeno ne </w:t>
            </w:r>
            <w:proofErr w:type="spellStart"/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neustreza</w:t>
            </w:r>
            <w:proofErr w:type="spellEnd"/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 xml:space="preserve"> zahtevam (navedite v opombi )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Opomba</w:t>
            </w:r>
          </w:p>
        </w:tc>
      </w:tr>
      <w:tr w:rsidR="00F13E4A" w:rsidRPr="0009546F" w:rsidTr="00782A5B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09546F" w:rsidRDefault="00F13E4A" w:rsidP="00782A5B">
            <w:pPr>
              <w:pStyle w:val="bodytext"/>
              <w:numPr>
                <w:ilvl w:val="0"/>
                <w:numId w:val="6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Dolžina vsaj 180 cm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09546F" w:rsidRDefault="00F13E4A" w:rsidP="00782A5B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Širina vsaj 50 cm do 60 cm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09546F" w:rsidRDefault="00F13E4A" w:rsidP="00782A5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Antibakterijska prevleka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09546F" w:rsidRDefault="00F13E4A" w:rsidP="00782A5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Negorljiv material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09546F" w:rsidRDefault="00F13E4A" w:rsidP="00782A5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Omogočati mora mokro čiščenje s sredstvi za dezinfekcijo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09546F" w:rsidRDefault="00F13E4A" w:rsidP="00782A5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Nosilnost vsaj 180 kg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09546F" w:rsidRDefault="00F13E4A" w:rsidP="00782A5B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Prepogljiva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z nosilcem za obešanje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rPr>
          <w:trHeight w:val="262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09546F" w:rsidRDefault="00F13E4A" w:rsidP="00782A5B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 xml:space="preserve">Teža </w:t>
            </w:r>
            <w:proofErr w:type="spellStart"/>
            <w:r>
              <w:rPr>
                <w:rFonts w:eastAsia="Times New Roman"/>
                <w:lang w:eastAsia="sl-SI"/>
              </w:rPr>
              <w:t>prelagalne</w:t>
            </w:r>
            <w:proofErr w:type="spellEnd"/>
            <w:r>
              <w:rPr>
                <w:rFonts w:eastAsia="Times New Roman"/>
                <w:lang w:eastAsia="sl-SI"/>
              </w:rPr>
              <w:t xml:space="preserve"> deske največ 3 kg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rPr>
          <w:trHeight w:val="262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Default="00F13E4A" w:rsidP="00782A5B">
            <w:pPr>
              <w:pStyle w:val="bodytext"/>
              <w:numPr>
                <w:ilvl w:val="0"/>
                <w:numId w:val="5"/>
              </w:numPr>
              <w:spacing w:before="0" w:after="0"/>
              <w:rPr>
                <w:rFonts w:eastAsia="Times New Roman"/>
                <w:lang w:eastAsia="sl-SI"/>
              </w:rPr>
            </w:pPr>
            <w:proofErr w:type="spellStart"/>
            <w:r>
              <w:rPr>
                <w:rFonts w:eastAsia="Times New Roman"/>
                <w:lang w:eastAsia="sl-SI"/>
              </w:rPr>
              <w:t>Vogalniki</w:t>
            </w:r>
            <w:proofErr w:type="spellEnd"/>
            <w:r>
              <w:rPr>
                <w:rFonts w:eastAsia="Times New Roman"/>
                <w:lang w:eastAsia="sl-SI"/>
              </w:rPr>
              <w:t xml:space="preserve"> morajo biti zaščiteni za samo nosilnost ter preprečevanje odrgnin pri premeščanju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rPr>
          <w:trHeight w:val="262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09546F" w:rsidRDefault="00F13E4A" w:rsidP="00782A5B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F13E4A" w:rsidRPr="0009546F" w:rsidRDefault="00F13E4A" w:rsidP="00F13E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13E4A" w:rsidRPr="0009546F" w:rsidTr="00782A5B">
        <w:tc>
          <w:tcPr>
            <w:tcW w:w="2906" w:type="dxa"/>
          </w:tcPr>
          <w:p w:rsidR="00F13E4A" w:rsidRPr="0009546F" w:rsidRDefault="00F13E4A" w:rsidP="00782A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F13E4A" w:rsidRPr="0009546F" w:rsidTr="00782A5B">
        <w:tc>
          <w:tcPr>
            <w:tcW w:w="2906" w:type="dxa"/>
          </w:tcPr>
          <w:p w:rsidR="00F13E4A" w:rsidRPr="0009546F" w:rsidRDefault="00F13E4A" w:rsidP="00782A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Default="00F13E4A" w:rsidP="00F13E4A"/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>OBR-3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F13E4A" w:rsidRPr="0009546F" w:rsidRDefault="00F13E4A" w:rsidP="00F13E4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F13E4A" w:rsidRPr="0009546F" w:rsidRDefault="00F13E4A" w:rsidP="00F13E4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F13E4A" w:rsidRPr="0009546F" w:rsidRDefault="00F13E4A" w:rsidP="00F13E4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F13E4A" w:rsidRPr="0009546F" w:rsidRDefault="00F13E4A" w:rsidP="00F13E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F13E4A" w:rsidRPr="0009546F" w:rsidRDefault="00F13E4A" w:rsidP="00F13E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13E4A" w:rsidRPr="0009546F" w:rsidRDefault="00F13E4A" w:rsidP="00F13E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dokumenta  ter OBR-3</w:t>
      </w:r>
    </w:p>
    <w:p w:rsidR="00F13E4A" w:rsidRPr="0009546F" w:rsidRDefault="00F13E4A" w:rsidP="00F13E4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13E4A" w:rsidRPr="0009546F" w:rsidRDefault="00F13E4A" w:rsidP="00F13E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F13E4A" w:rsidRPr="0009546F" w:rsidRDefault="00F13E4A" w:rsidP="00F13E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F13E4A" w:rsidRPr="0009546F" w:rsidRDefault="00F13E4A" w:rsidP="00F13E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F13E4A" w:rsidRPr="0009546F" w:rsidRDefault="00F13E4A" w:rsidP="00F13E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97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9"/>
        <w:gridCol w:w="1493"/>
        <w:gridCol w:w="2835"/>
      </w:tblGrid>
      <w:tr w:rsidR="00F13E4A" w:rsidRPr="0009546F" w:rsidTr="00782A5B">
        <w:trPr>
          <w:trHeight w:val="2324"/>
        </w:trPr>
        <w:tc>
          <w:tcPr>
            <w:tcW w:w="541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3E4A" w:rsidRPr="00F13E4A" w:rsidRDefault="00F13E4A" w:rsidP="00782A5B">
            <w:pPr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F13E4A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PRELAGALNA DESKA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B</w:t>
            </w:r>
            <w:r w:rsidRPr="00F13E4A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, 1 kom, N119151</w:t>
            </w:r>
          </w:p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14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Vpišite ustrezno za nudeno opremo iz predračuna OBR-2 :</w:t>
            </w:r>
          </w:p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>Da-</w:t>
            </w: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nudeno ustreza zahtevam</w:t>
            </w:r>
          </w:p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>Ne-</w:t>
            </w: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 xml:space="preserve">nudeno ne </w:t>
            </w:r>
            <w:proofErr w:type="spellStart"/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neustreza</w:t>
            </w:r>
            <w:proofErr w:type="spellEnd"/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 xml:space="preserve"> zahtevam (navedite v opombi )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lang w:eastAsia="ar-SA"/>
              </w:rPr>
              <w:t>Opomba</w:t>
            </w:r>
          </w:p>
        </w:tc>
      </w:tr>
      <w:tr w:rsidR="00F13E4A" w:rsidRPr="0009546F" w:rsidTr="00782A5B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09546F" w:rsidRDefault="00276935" w:rsidP="00F13E4A">
            <w:pPr>
              <w:pStyle w:val="bodytext"/>
              <w:numPr>
                <w:ilvl w:val="0"/>
                <w:numId w:val="7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Dolžina cca 90 cm (+/-5%)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09546F" w:rsidRDefault="00276935" w:rsidP="00276935">
            <w:pPr>
              <w:pStyle w:val="bodytext"/>
              <w:numPr>
                <w:ilvl w:val="0"/>
                <w:numId w:val="7"/>
              </w:numPr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>Širina vsaj 50 cm do 60 cm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276935" w:rsidRDefault="00276935" w:rsidP="00276935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Antibakterijska prevleka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276935" w:rsidRDefault="00276935" w:rsidP="00276935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Negorljiv material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276935" w:rsidRDefault="00276935" w:rsidP="00276935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Omogočati mora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mokročiščenje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s sredstvi za dezinfekcijo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09546F" w:rsidRDefault="00276935" w:rsidP="00F13E4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Prepogl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j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iva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z nosilcem za obešanje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rPr>
          <w:trHeight w:val="300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276935" w:rsidRDefault="00276935" w:rsidP="0027693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7.</w:t>
            </w:r>
            <w:r w:rsidRPr="0027693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Teža </w:t>
            </w:r>
            <w:proofErr w:type="spellStart"/>
            <w:r w:rsidRPr="0027693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prelagalne</w:t>
            </w:r>
            <w:proofErr w:type="spellEnd"/>
            <w:r w:rsidRPr="0027693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deske največ 2 kg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13E4A" w:rsidRPr="0009546F" w:rsidTr="00782A5B">
        <w:trPr>
          <w:trHeight w:val="262"/>
        </w:trPr>
        <w:tc>
          <w:tcPr>
            <w:tcW w:w="5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3E4A" w:rsidRPr="0009546F" w:rsidRDefault="00276935" w:rsidP="00F13E4A">
            <w:pPr>
              <w:pStyle w:val="bodytext"/>
              <w:spacing w:before="0" w:after="0"/>
              <w:rPr>
                <w:rFonts w:eastAsia="Times New Roman"/>
                <w:lang w:eastAsia="sl-SI"/>
              </w:rPr>
            </w:pPr>
            <w:r>
              <w:rPr>
                <w:rFonts w:eastAsia="Times New Roman"/>
                <w:lang w:eastAsia="sl-SI"/>
              </w:rPr>
              <w:t xml:space="preserve">      8. </w:t>
            </w:r>
            <w:proofErr w:type="spellStart"/>
            <w:r>
              <w:rPr>
                <w:rFonts w:eastAsia="Times New Roman"/>
                <w:lang w:eastAsia="sl-SI"/>
              </w:rPr>
              <w:t>Vogalniki</w:t>
            </w:r>
            <w:proofErr w:type="spellEnd"/>
            <w:r>
              <w:rPr>
                <w:rFonts w:eastAsia="Times New Roman"/>
                <w:lang w:eastAsia="sl-SI"/>
              </w:rPr>
              <w:t xml:space="preserve"> morajo biti zaščiteni za samo nosilnost ter preprečevanje odrgnin pri premeščanju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4A" w:rsidRPr="0009546F" w:rsidRDefault="00F13E4A" w:rsidP="00782A5B">
            <w:pPr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F13E4A" w:rsidRPr="0009546F" w:rsidRDefault="00F13E4A" w:rsidP="00F13E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F13E4A" w:rsidRPr="0009546F" w:rsidRDefault="00F13E4A" w:rsidP="00F13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13E4A" w:rsidRPr="0009546F" w:rsidTr="00782A5B">
        <w:tc>
          <w:tcPr>
            <w:tcW w:w="2906" w:type="dxa"/>
          </w:tcPr>
          <w:p w:rsidR="00F13E4A" w:rsidRPr="0009546F" w:rsidRDefault="00F13E4A" w:rsidP="00782A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  <w:bookmarkStart w:id="0" w:name="_GoBack"/>
        <w:bookmarkEnd w:id="0"/>
      </w:tr>
      <w:tr w:rsidR="00F13E4A" w:rsidRPr="0009546F" w:rsidTr="00782A5B">
        <w:tc>
          <w:tcPr>
            <w:tcW w:w="2906" w:type="dxa"/>
          </w:tcPr>
          <w:p w:rsidR="00F13E4A" w:rsidRPr="0009546F" w:rsidRDefault="00F13E4A" w:rsidP="00782A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F13E4A" w:rsidRPr="0009546F" w:rsidRDefault="00F13E4A" w:rsidP="00F13E4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F13E4A" w:rsidRDefault="00F13E4A" w:rsidP="00F13E4A"/>
    <w:p w:rsidR="00F13E4A" w:rsidRDefault="00F13E4A" w:rsidP="00F13E4A"/>
    <w:p w:rsidR="00F000A3" w:rsidRDefault="00F000A3"/>
    <w:sectPr w:rsidR="00F000A3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693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7693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6935">
    <w:pPr>
      <w:pStyle w:val="Noga"/>
      <w:jc w:val="center"/>
    </w:pPr>
  </w:p>
  <w:p w:rsidR="00B251B9" w:rsidRDefault="0027693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276935">
    <w:pPr>
      <w:pStyle w:val="Noga"/>
      <w:jc w:val="center"/>
    </w:pPr>
  </w:p>
  <w:p w:rsidR="00B251B9" w:rsidRDefault="00276935">
    <w:pPr>
      <w:pStyle w:val="Noga"/>
      <w:jc w:val="center"/>
    </w:pPr>
  </w:p>
  <w:p w:rsidR="00B251B9" w:rsidRDefault="0027693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6935">
    <w:pPr>
      <w:pStyle w:val="Noga"/>
      <w:jc w:val="center"/>
      <w:rPr>
        <w:rFonts w:ascii="Arial" w:hAnsi="Arial"/>
        <w:sz w:val="16"/>
      </w:rPr>
    </w:pPr>
  </w:p>
  <w:p w:rsidR="00B251B9" w:rsidRDefault="00276935">
    <w:pPr>
      <w:pStyle w:val="Noga"/>
      <w:jc w:val="center"/>
      <w:rPr>
        <w:rFonts w:ascii="Arial" w:hAnsi="Arial"/>
        <w:sz w:val="16"/>
      </w:rPr>
    </w:pPr>
  </w:p>
  <w:p w:rsidR="00B251B9" w:rsidRDefault="0027693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693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7693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7693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:rsidR="00B251B9" w:rsidRPr="001D0EA2" w:rsidRDefault="00276935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76935">
    <w:pPr>
      <w:pStyle w:val="Noga"/>
      <w:jc w:val="center"/>
      <w:rPr>
        <w:rFonts w:ascii="Arial" w:hAnsi="Arial"/>
        <w:sz w:val="16"/>
      </w:rPr>
    </w:pPr>
  </w:p>
  <w:p w:rsidR="00B251B9" w:rsidRDefault="00276935">
    <w:pPr>
      <w:pStyle w:val="Glava"/>
      <w:ind w:right="360"/>
    </w:pPr>
    <w:r>
      <w:t xml:space="preserve">   </w:t>
    </w:r>
    <w:r>
      <w:t xml:space="preserve">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36FCE"/>
    <w:multiLevelType w:val="hybridMultilevel"/>
    <w:tmpl w:val="481843F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94862"/>
    <w:multiLevelType w:val="hybridMultilevel"/>
    <w:tmpl w:val="1E108D52"/>
    <w:lvl w:ilvl="0" w:tplc="16C283CC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3"/>
    <w:lvlOverride w:ilvl="0">
      <w:startOverride w:val="2"/>
    </w:lvlOverride>
  </w:num>
  <w:num w:numId="6">
    <w:abstractNumId w:val="3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4A"/>
    <w:rsid w:val="00276935"/>
    <w:rsid w:val="00F000A3"/>
    <w:rsid w:val="00F1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B847E91"/>
  <w15:chartTrackingRefBased/>
  <w15:docId w15:val="{BFEEFB4C-4509-430B-A1C6-737E6294F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13E4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F13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F13E4A"/>
  </w:style>
  <w:style w:type="paragraph" w:styleId="Glava">
    <w:name w:val="header"/>
    <w:basedOn w:val="Navaden"/>
    <w:link w:val="GlavaZnak"/>
    <w:uiPriority w:val="99"/>
    <w:semiHidden/>
    <w:unhideWhenUsed/>
    <w:rsid w:val="00F13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F13E4A"/>
  </w:style>
  <w:style w:type="character" w:styleId="tevilkastrani">
    <w:name w:val="page number"/>
    <w:basedOn w:val="Privzetapisavaodstavka"/>
    <w:rsid w:val="00F13E4A"/>
  </w:style>
  <w:style w:type="paragraph" w:customStyle="1" w:styleId="bodytext">
    <w:name w:val="bodytext"/>
    <w:basedOn w:val="Navaden"/>
    <w:rsid w:val="00F13E4A"/>
    <w:pPr>
      <w:spacing w:before="280" w:after="28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styleId="Krepko">
    <w:name w:val="Strong"/>
    <w:basedOn w:val="Privzetapisavaodstavka"/>
    <w:uiPriority w:val="22"/>
    <w:qFormat/>
    <w:rsid w:val="00F13E4A"/>
    <w:rPr>
      <w:b/>
      <w:bCs/>
    </w:rPr>
  </w:style>
  <w:style w:type="paragraph" w:styleId="Odstavekseznama">
    <w:name w:val="List Paragraph"/>
    <w:basedOn w:val="Navaden"/>
    <w:uiPriority w:val="34"/>
    <w:qFormat/>
    <w:rsid w:val="00F13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2019-08-29T12:35:00Z</dcterms:created>
  <dcterms:modified xsi:type="dcterms:W3CDTF">2019-08-29T12:48:00Z</dcterms:modified>
</cp:coreProperties>
</file>